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7" w:rsidRPr="009304A0" w:rsidRDefault="004C2074" w:rsidP="009304A0">
      <w:pPr>
        <w:spacing w:after="120"/>
        <w:rPr>
          <w:rFonts w:ascii="Times New Roman" w:hAnsi="Times New Roman" w:cs="Times New Roman"/>
          <w:b/>
          <w:u w:val="single"/>
        </w:rPr>
      </w:pPr>
      <w:r w:rsidRPr="009304A0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659"/>
      </w:tblGrid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9C0212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 xml:space="preserve">94 </w:t>
            </w:r>
            <w:proofErr w:type="spellStart"/>
            <w:r w:rsidR="004C2074" w:rsidRPr="009304A0">
              <w:rPr>
                <w:rFonts w:ascii="Times New Roman" w:eastAsia="Times New Roman" w:hAnsi="Times New Roman" w:cs="Times New Roman"/>
              </w:rPr>
              <w:t>Cinthia</w:t>
            </w:r>
            <w:proofErr w:type="spellEnd"/>
            <w:r w:rsidR="004C2074" w:rsidRPr="00930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2074" w:rsidRPr="009304A0">
              <w:rPr>
                <w:rFonts w:ascii="Times New Roman" w:eastAsia="Times New Roman" w:hAnsi="Times New Roman" w:cs="Times New Roman"/>
              </w:rPr>
              <w:t>Clevinger</w:t>
            </w:r>
            <w:proofErr w:type="spellEnd"/>
            <w:r w:rsidR="004C2074" w:rsidRPr="009304A0">
              <w:rPr>
                <w:rFonts w:ascii="Times New Roman" w:eastAsia="Times New Roman" w:hAnsi="Times New Roman" w:cs="Times New Roman"/>
              </w:rPr>
              <w:t xml:space="preserve">   </w:t>
            </w:r>
            <w:r w:rsidR="004C2074" w:rsidRPr="009304A0">
              <w:rPr>
                <w:rFonts w:ascii="Times New Roman" w:eastAsia="Times New Roman" w:hAnsi="Times New Roman" w:cs="Times New Roman"/>
                <w:b/>
                <w:color w:val="FF0000"/>
              </w:rPr>
              <w:t>[1893] Ref #2503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Oct 1827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San Angelo, Tom Green, Texas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Mother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Mother: number of living children: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Mother: How many children: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A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C2074" w:rsidRPr="009304A0" w:rsidRDefault="009304A0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C2074" w:rsidRPr="00930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Constable</w:t>
              </w:r>
            </w:hyperlink>
            <w:r w:rsidR="004C2074" w:rsidRPr="009304A0">
              <w:rPr>
                <w:rFonts w:ascii="Times New Roman" w:eastAsia="Times New Roman" w:hAnsi="Times New Roman" w:cs="Times New Roman"/>
              </w:rPr>
              <w:t xml:space="preserve"> - Jail</w:t>
            </w:r>
          </w:p>
        </w:tc>
      </w:tr>
      <w:tr w:rsidR="004C2074" w:rsidRPr="009304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4A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5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93"/>
              <w:gridCol w:w="2966"/>
            </w:tblGrid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86 </w:t>
                  </w:r>
                  <w:hyperlink r:id="rId6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Dick Runyon</w:t>
                    </w:r>
                  </w:hyperlink>
                  <w:r w:rsidR="00B066C3"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066C3"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[74261]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[Mar 1855 TX KY KY]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87 </w:t>
                  </w:r>
                  <w:hyperlink r:id="rId7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Maggie Runyon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[77885]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[Apr 1857 TX MS IN]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88 </w:t>
                  </w:r>
                  <w:hyperlink r:id="rId8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Addie Runyon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[77886]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[Dec 1879 TX </w:t>
                  </w:r>
                  <w:proofErr w:type="spellStart"/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89 </w:t>
                  </w:r>
                  <w:hyperlink r:id="rId9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Runyon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[77887]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[May 1881 TX </w:t>
                  </w:r>
                  <w:proofErr w:type="spellStart"/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90 </w:t>
                  </w:r>
                  <w:hyperlink r:id="rId10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Runyon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[77888]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[Dec 1885 TX </w:t>
                  </w:r>
                  <w:proofErr w:type="spellStart"/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91 </w:t>
                  </w:r>
                  <w:hyperlink r:id="rId11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Chas Dubois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92 </w:t>
                  </w:r>
                  <w:hyperlink r:id="rId12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Allie Dubois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93 </w:t>
                  </w:r>
                  <w:hyperlink r:id="rId13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Wanda Dubois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94 </w:t>
                  </w:r>
                  <w:hyperlink r:id="rId14" w:tooltip="View Record" w:history="1">
                    <w:proofErr w:type="spellStart"/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highlight w:val="yellow"/>
                        <w:u w:val="single"/>
                      </w:rPr>
                      <w:t>Cinthia</w:t>
                    </w:r>
                    <w:proofErr w:type="spellEnd"/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highlight w:val="yellow"/>
                        <w:u w:val="single"/>
                      </w:rPr>
                      <w:t xml:space="preserve"> </w:t>
                    </w:r>
                    <w:proofErr w:type="spellStart"/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highlight w:val="yellow"/>
                        <w:u w:val="single"/>
                      </w:rPr>
                      <w:t>Clevinger</w:t>
                    </w:r>
                    <w:proofErr w:type="spellEnd"/>
                  </w:hyperlink>
                  <w:r w:rsidR="00B066C3"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066C3"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[1893]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  <w:highlight w:val="yellow"/>
                    </w:rPr>
                    <w:t>72</w:t>
                  </w:r>
                  <w:r w:rsidR="009C0212" w:rsidRPr="009304A0">
                    <w:rPr>
                      <w:rFonts w:ascii="Times New Roman" w:eastAsia="Times New Roman" w:hAnsi="Times New Roman" w:cs="Times New Roman"/>
                    </w:rPr>
                    <w:t xml:space="preserve"> [Oct 1825 KY SC VA]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95 </w:t>
                  </w:r>
                  <w:hyperlink r:id="rId15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Chas Runyon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96 </w:t>
                  </w:r>
                  <w:hyperlink r:id="rId16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Effie Runyon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97 </w:t>
                  </w:r>
                  <w:hyperlink r:id="rId17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Otto </w:t>
                    </w:r>
                    <w:proofErr w:type="spellStart"/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Schauer</w:t>
                    </w:r>
                    <w:proofErr w:type="spellEnd"/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</w:tr>
            <w:tr w:rsidR="004C2074" w:rsidRPr="009304A0" w:rsidTr="009C0212">
              <w:trPr>
                <w:tblCellSpacing w:w="0" w:type="dxa"/>
                <w:jc w:val="center"/>
              </w:trPr>
              <w:tc>
                <w:tcPr>
                  <w:tcW w:w="2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9C0212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hAnsi="Times New Roman" w:cs="Times New Roman"/>
                    </w:rPr>
                    <w:t xml:space="preserve">98 </w:t>
                  </w:r>
                  <w:hyperlink r:id="rId18" w:tooltip="View Record" w:history="1">
                    <w:r w:rsidR="004C2074" w:rsidRPr="009304A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Dug Posey</w:t>
                    </w:r>
                  </w:hyperlink>
                  <w:r w:rsidRPr="009304A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304A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2074" w:rsidRPr="009304A0" w:rsidRDefault="004C2074" w:rsidP="0093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04A0"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</w:tr>
          </w:tbl>
          <w:p w:rsidR="004C2074" w:rsidRPr="009304A0" w:rsidRDefault="004C2074" w:rsidP="009304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2074" w:rsidRPr="009304A0" w:rsidRDefault="004C2074" w:rsidP="009304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304A0">
        <w:rPr>
          <w:rFonts w:ascii="Times New Roman" w:eastAsia="Times New Roman" w:hAnsi="Times New Roman" w:cs="Times New Roman"/>
          <w:bCs/>
        </w:rPr>
        <w:t>Source Citation:</w:t>
      </w:r>
      <w:r w:rsidRPr="009304A0">
        <w:rPr>
          <w:rFonts w:ascii="Times New Roman" w:eastAsia="Times New Roman" w:hAnsi="Times New Roman" w:cs="Times New Roman"/>
        </w:rPr>
        <w:t xml:space="preserve"> Year: </w:t>
      </w:r>
      <w:r w:rsidRPr="009304A0">
        <w:rPr>
          <w:rFonts w:ascii="Times New Roman" w:eastAsia="Times New Roman" w:hAnsi="Times New Roman" w:cs="Times New Roman"/>
          <w:i/>
          <w:iCs/>
        </w:rPr>
        <w:t>1900</w:t>
      </w:r>
      <w:r w:rsidRPr="009304A0">
        <w:rPr>
          <w:rFonts w:ascii="Times New Roman" w:eastAsia="Times New Roman" w:hAnsi="Times New Roman" w:cs="Times New Roman"/>
        </w:rPr>
        <w:t xml:space="preserve">; Census Place: </w:t>
      </w:r>
      <w:r w:rsidRPr="009304A0">
        <w:rPr>
          <w:rFonts w:ascii="Times New Roman" w:eastAsia="Times New Roman" w:hAnsi="Times New Roman" w:cs="Times New Roman"/>
          <w:i/>
          <w:iCs/>
        </w:rPr>
        <w:t>San Angelo, Tom Green, Texas</w:t>
      </w:r>
      <w:r w:rsidRPr="009304A0">
        <w:rPr>
          <w:rFonts w:ascii="Times New Roman" w:eastAsia="Times New Roman" w:hAnsi="Times New Roman" w:cs="Times New Roman"/>
        </w:rPr>
        <w:t xml:space="preserve">; Roll: </w:t>
      </w:r>
      <w:r w:rsidRPr="009304A0">
        <w:rPr>
          <w:rFonts w:ascii="Times New Roman" w:eastAsia="Times New Roman" w:hAnsi="Times New Roman" w:cs="Times New Roman"/>
          <w:i/>
          <w:iCs/>
        </w:rPr>
        <w:t>1672</w:t>
      </w:r>
      <w:r w:rsidRPr="009304A0">
        <w:rPr>
          <w:rFonts w:ascii="Times New Roman" w:eastAsia="Times New Roman" w:hAnsi="Times New Roman" w:cs="Times New Roman"/>
        </w:rPr>
        <w:t xml:space="preserve">; Page: </w:t>
      </w:r>
      <w:r w:rsidRPr="009304A0">
        <w:rPr>
          <w:rFonts w:ascii="Times New Roman" w:eastAsia="Times New Roman" w:hAnsi="Times New Roman" w:cs="Times New Roman"/>
          <w:i/>
          <w:iCs/>
        </w:rPr>
        <w:t>18B</w:t>
      </w:r>
      <w:r w:rsidRPr="009304A0">
        <w:rPr>
          <w:rFonts w:ascii="Times New Roman" w:eastAsia="Times New Roman" w:hAnsi="Times New Roman" w:cs="Times New Roman"/>
        </w:rPr>
        <w:t xml:space="preserve">; Enumeration District: </w:t>
      </w:r>
      <w:r w:rsidRPr="009304A0">
        <w:rPr>
          <w:rFonts w:ascii="Times New Roman" w:eastAsia="Times New Roman" w:hAnsi="Times New Roman" w:cs="Times New Roman"/>
          <w:i/>
          <w:iCs/>
        </w:rPr>
        <w:t>0155</w:t>
      </w:r>
      <w:r w:rsidRPr="009304A0">
        <w:rPr>
          <w:rFonts w:ascii="Times New Roman" w:eastAsia="Times New Roman" w:hAnsi="Times New Roman" w:cs="Times New Roman"/>
        </w:rPr>
        <w:t xml:space="preserve">; FHL microfilm: </w:t>
      </w:r>
      <w:r w:rsidRPr="009304A0">
        <w:rPr>
          <w:rFonts w:ascii="Times New Roman" w:eastAsia="Times New Roman" w:hAnsi="Times New Roman" w:cs="Times New Roman"/>
          <w:i/>
          <w:iCs/>
        </w:rPr>
        <w:t>1241672</w:t>
      </w:r>
      <w:r w:rsidRPr="009304A0">
        <w:rPr>
          <w:rFonts w:ascii="Times New Roman" w:eastAsia="Times New Roman" w:hAnsi="Times New Roman" w:cs="Times New Roman"/>
        </w:rPr>
        <w:t>.</w:t>
      </w:r>
    </w:p>
    <w:p w:rsidR="004C2074" w:rsidRPr="009304A0" w:rsidRDefault="004C2074" w:rsidP="009304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304A0">
        <w:rPr>
          <w:rFonts w:ascii="Times New Roman" w:eastAsia="Times New Roman" w:hAnsi="Times New Roman" w:cs="Times New Roman"/>
          <w:bCs/>
        </w:rPr>
        <w:t>Source Information:</w:t>
      </w:r>
      <w:r w:rsidRPr="009304A0">
        <w:rPr>
          <w:rFonts w:ascii="Times New Roman" w:eastAsia="Times New Roman" w:hAnsi="Times New Roman" w:cs="Times New Roman"/>
        </w:rPr>
        <w:t xml:space="preserve">  Ancestry.com. </w:t>
      </w:r>
      <w:r w:rsidRPr="009304A0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9304A0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4C2074" w:rsidRPr="009304A0" w:rsidRDefault="004C2074" w:rsidP="009304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304A0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304A0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9304A0">
        <w:rPr>
          <w:rFonts w:ascii="Times New Roman" w:eastAsia="Times New Roman" w:hAnsi="Times New Roman" w:cs="Times New Roman"/>
        </w:rPr>
        <w:t>.</w:t>
      </w:r>
      <w:proofErr w:type="gramEnd"/>
      <w:r w:rsidRPr="009304A0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4C2074" w:rsidRPr="009304A0" w:rsidRDefault="004C2074" w:rsidP="009304A0">
      <w:pPr>
        <w:spacing w:before="120" w:after="0" w:line="240" w:lineRule="auto"/>
        <w:rPr>
          <w:rFonts w:ascii="Times New Roman" w:hAnsi="Times New Roman" w:cs="Times New Roman"/>
        </w:rPr>
      </w:pPr>
    </w:p>
    <w:p w:rsidR="009304A0" w:rsidRPr="009304A0" w:rsidRDefault="009304A0" w:rsidP="009304A0">
      <w:pPr>
        <w:spacing w:before="120" w:after="0" w:line="240" w:lineRule="auto"/>
        <w:rPr>
          <w:rFonts w:ascii="Times New Roman" w:hAnsi="Times New Roman" w:cs="Times New Roman"/>
        </w:rPr>
      </w:pPr>
      <w:r w:rsidRPr="009304A0">
        <w:rPr>
          <w:rFonts w:ascii="Times New Roman" w:hAnsi="Times New Roman" w:cs="Times New Roman"/>
        </w:rPr>
        <w:t xml:space="preserve">Info: </w:t>
      </w:r>
      <w:hyperlink r:id="rId19" w:history="1">
        <w:r w:rsidRPr="009304A0">
          <w:rPr>
            <w:rStyle w:val="Hyperlink"/>
            <w:rFonts w:ascii="Times New Roman" w:hAnsi="Times New Roman" w:cs="Times New Roman"/>
          </w:rPr>
          <w:t>http://search.ancestry.com/cgi-bin/sse.dll?db=1900usfedcen&amp;indiv=try&amp;h=44293718</w:t>
        </w:r>
      </w:hyperlink>
      <w:r w:rsidRPr="009304A0">
        <w:rPr>
          <w:rFonts w:ascii="Times New Roman" w:hAnsi="Times New Roman" w:cs="Times New Roman"/>
        </w:rPr>
        <w:t xml:space="preserve"> </w:t>
      </w:r>
    </w:p>
    <w:p w:rsidR="004C2074" w:rsidRPr="009304A0" w:rsidRDefault="009304A0" w:rsidP="009304A0">
      <w:pPr>
        <w:spacing w:before="120" w:after="0" w:line="240" w:lineRule="auto"/>
        <w:rPr>
          <w:rFonts w:ascii="Times New Roman" w:hAnsi="Times New Roman" w:cs="Times New Roman"/>
        </w:rPr>
      </w:pPr>
      <w:r w:rsidRPr="009304A0">
        <w:rPr>
          <w:rFonts w:ascii="Times New Roman" w:hAnsi="Times New Roman" w:cs="Times New Roman"/>
        </w:rPr>
        <w:t xml:space="preserve">Image: </w:t>
      </w:r>
      <w:hyperlink r:id="rId20" w:history="1">
        <w:r w:rsidRPr="009304A0">
          <w:rPr>
            <w:rStyle w:val="Hyperlink"/>
            <w:rFonts w:ascii="Times New Roman" w:hAnsi="Times New Roman" w:cs="Times New Roman"/>
          </w:rPr>
          <w:t>https://www.ancestry.com/interactive/7602/4118560_00577?pid=44293718&amp;backurl=https://search.ancestry.com/cgi-bin/sse.dll?db%3D1900usfedcen%26indiv%3Dtry%26h%3D44293718&amp;treeid=&amp;personid=&amp;hintid=&amp;usePUB=true&amp;usePUBJs=true</w:t>
        </w:r>
      </w:hyperlink>
      <w:r w:rsidRPr="009304A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4C2074" w:rsidRPr="0093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A"/>
    <w:rsid w:val="004C2074"/>
    <w:rsid w:val="00503C0B"/>
    <w:rsid w:val="009304A0"/>
    <w:rsid w:val="009C0212"/>
    <w:rsid w:val="00B066C3"/>
    <w:rsid w:val="00B13337"/>
    <w:rsid w:val="00B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074"/>
    <w:rPr>
      <w:color w:val="0000FF"/>
      <w:u w:val="single"/>
    </w:rPr>
  </w:style>
  <w:style w:type="character" w:customStyle="1" w:styleId="srchhit">
    <w:name w:val="srchhit"/>
    <w:basedOn w:val="DefaultParagraphFont"/>
    <w:rsid w:val="004C2074"/>
  </w:style>
  <w:style w:type="paragraph" w:customStyle="1" w:styleId="psourcetxt">
    <w:name w:val="p_sourcetxt"/>
    <w:basedOn w:val="Normal"/>
    <w:rsid w:val="004C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2074"/>
  </w:style>
  <w:style w:type="paragraph" w:styleId="BalloonText">
    <w:name w:val="Balloon Text"/>
    <w:basedOn w:val="Normal"/>
    <w:link w:val="BalloonTextChar"/>
    <w:uiPriority w:val="99"/>
    <w:semiHidden/>
    <w:unhideWhenUsed/>
    <w:rsid w:val="004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074"/>
    <w:rPr>
      <w:color w:val="0000FF"/>
      <w:u w:val="single"/>
    </w:rPr>
  </w:style>
  <w:style w:type="character" w:customStyle="1" w:styleId="srchhit">
    <w:name w:val="srchhit"/>
    <w:basedOn w:val="DefaultParagraphFont"/>
    <w:rsid w:val="004C2074"/>
  </w:style>
  <w:style w:type="paragraph" w:customStyle="1" w:styleId="psourcetxt">
    <w:name w:val="p_sourcetxt"/>
    <w:basedOn w:val="Normal"/>
    <w:rsid w:val="004C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2074"/>
  </w:style>
  <w:style w:type="paragraph" w:styleId="BalloonText">
    <w:name w:val="Balloon Text"/>
    <w:basedOn w:val="Normal"/>
    <w:link w:val="BalloonTextChar"/>
    <w:uiPriority w:val="99"/>
    <w:semiHidden/>
    <w:unhideWhenUsed/>
    <w:rsid w:val="004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2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4293720" TargetMode="External"/><Relationship Id="rId13" Type="http://schemas.openxmlformats.org/officeDocument/2006/relationships/hyperlink" Target="http://search.ancestry.com/cgi-bin/sse.dll?db=1900usfedcen&amp;indiv=try&amp;h=44293725" TargetMode="External"/><Relationship Id="rId18" Type="http://schemas.openxmlformats.org/officeDocument/2006/relationships/hyperlink" Target="http://search.ancestry.com/cgi-bin/sse.dll?db=1900usfedcen&amp;indiv=try&amp;h=4429373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900usfedcen&amp;indiv=try&amp;h=44293719" TargetMode="External"/><Relationship Id="rId12" Type="http://schemas.openxmlformats.org/officeDocument/2006/relationships/hyperlink" Target="http://search.ancestry.com/cgi-bin/sse.dll?db=1900usfedcen&amp;indiv=try&amp;h=44293724" TargetMode="External"/><Relationship Id="rId17" Type="http://schemas.openxmlformats.org/officeDocument/2006/relationships/hyperlink" Target="http://search.ancestry.com/cgi-bin/sse.dll?db=1900usfedcen&amp;indiv=try&amp;h=442937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44293728" TargetMode="External"/><Relationship Id="rId20" Type="http://schemas.openxmlformats.org/officeDocument/2006/relationships/hyperlink" Target="https://www.ancestry.com/interactive/7602/4118560_00577?pid=44293718&amp;backurl=https://search.ancestry.com/cgi-bin/sse.dll?db%3D1900usfedcen%26indiv%3Dtry%26h%3D44293718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4293718" TargetMode="External"/><Relationship Id="rId11" Type="http://schemas.openxmlformats.org/officeDocument/2006/relationships/hyperlink" Target="http://search.ancestry.com/cgi-bin/sse.dll?db=1900usfedcen&amp;indiv=try&amp;h=44293723" TargetMode="External"/><Relationship Id="rId5" Type="http://schemas.openxmlformats.org/officeDocument/2006/relationships/hyperlink" Target="http://search.ancestry.com/iexec?htx=View&amp;r=an&amp;dbid=7602&amp;iid=004118560_00577&amp;fn=Cinthia&amp;ln=Clevinger&amp;st=r&amp;ssrc=&amp;pid=44293726" TargetMode="External"/><Relationship Id="rId15" Type="http://schemas.openxmlformats.org/officeDocument/2006/relationships/hyperlink" Target="http://search.ancestry.com/cgi-bin/sse.dll?db=1900usfedcen&amp;indiv=try&amp;h=44293727" TargetMode="External"/><Relationship Id="rId10" Type="http://schemas.openxmlformats.org/officeDocument/2006/relationships/hyperlink" Target="http://search.ancestry.com/cgi-bin/sse.dll?db=1900usfedcen&amp;indiv=try&amp;h=44293722" TargetMode="External"/><Relationship Id="rId19" Type="http://schemas.openxmlformats.org/officeDocument/2006/relationships/hyperlink" Target="http://search.ancestry.com/cgi-bin/sse.dll?db=1900usfedcen&amp;indiv=try&amp;h=44293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4293721" TargetMode="External"/><Relationship Id="rId14" Type="http://schemas.openxmlformats.org/officeDocument/2006/relationships/hyperlink" Target="http://search.ancestry.com/cgi-bin/sse.dll?db=1900usfedcen&amp;indiv=try&amp;h=442937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2014-03-19T17:53:00Z</dcterms:created>
  <dcterms:modified xsi:type="dcterms:W3CDTF">2018-09-24T17:51:00Z</dcterms:modified>
</cp:coreProperties>
</file>